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705" w:rsidRDefault="008E4C02" w:rsidP="002B5D9E">
      <w:r>
        <w:rPr>
          <w:noProof/>
        </w:rPr>
        <w:pict>
          <v:oval id="_x0000_s2195" style="position:absolute;margin-left:24.1pt;margin-top:24.1pt;width:25.3pt;height:25.3pt;z-index:251756032;mso-position-horizontal-relative:page;mso-position-vertical-relative:page" strokeweight="4.5pt">
            <w10:wrap anchorx="page" anchory="page"/>
          </v:oval>
        </w:pict>
      </w:r>
      <w:r w:rsidR="00A349C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115" type="#_x0000_t202" style="position:absolute;margin-left:321.3pt;margin-top:302.25pt;width:57.45pt;height:53.4pt;z-index:251683328" filled="f" stroked="f">
            <v:textbox style="mso-next-textbox:#_x0000_s2115">
              <w:txbxContent>
                <w:p w:rsidR="008A54C5" w:rsidRPr="007970BE" w:rsidRDefault="008A54C5" w:rsidP="00A349C5">
                  <w:pPr>
                    <w:spacing w:line="760" w:lineRule="exact"/>
                    <w:rPr>
                      <w:rFonts w:ascii="Courier New" w:hAnsi="Courier New" w:cs="Courier New"/>
                      <w:spacing w:val="20"/>
                      <w:sz w:val="48"/>
                      <w:szCs w:val="48"/>
                    </w:rPr>
                  </w:pPr>
                  <w:r>
                    <w:rPr>
                      <w:rFonts w:ascii="Braille6-ANSI" w:hAnsi="Braille6-ANSI"/>
                      <w:spacing w:val="20"/>
                      <w:sz w:val="48"/>
                      <w:szCs w:val="48"/>
                    </w:rPr>
                    <w:t>po</w:t>
                  </w:r>
                </w:p>
              </w:txbxContent>
            </v:textbox>
          </v:shape>
        </w:pict>
      </w:r>
      <w:r w:rsidR="00A349C5">
        <w:rPr>
          <w:noProof/>
        </w:rPr>
        <w:pict>
          <v:shape id="_x0000_s2114" type="#_x0000_t202" style="position:absolute;margin-left:565.05pt;margin-top:302.25pt;width:57.45pt;height:53.4pt;z-index:251682304" filled="f" stroked="f">
            <v:textbox style="mso-next-textbox:#_x0000_s2114">
              <w:txbxContent>
                <w:p w:rsidR="008A54C5" w:rsidRPr="007970BE" w:rsidRDefault="008A54C5" w:rsidP="00A349C5">
                  <w:pPr>
                    <w:spacing w:line="760" w:lineRule="exact"/>
                    <w:rPr>
                      <w:rFonts w:ascii="Courier New" w:hAnsi="Courier New" w:cs="Courier New"/>
                      <w:spacing w:val="20"/>
                      <w:sz w:val="48"/>
                      <w:szCs w:val="48"/>
                    </w:rPr>
                  </w:pPr>
                  <w:r>
                    <w:rPr>
                      <w:rFonts w:ascii="Braille6-ANSI" w:hAnsi="Braille6-ANSI"/>
                      <w:spacing w:val="20"/>
                      <w:sz w:val="48"/>
                      <w:szCs w:val="48"/>
                    </w:rPr>
                    <w:t>mo</w:t>
                  </w:r>
                </w:p>
              </w:txbxContent>
            </v:textbox>
          </v:shape>
        </w:pict>
      </w:r>
      <w:r w:rsidR="00A349C5">
        <w:rPr>
          <w:noProof/>
        </w:rPr>
        <w:pict>
          <v:shape id="_x0000_s2113" type="#_x0000_t202" style="position:absolute;margin-left:78pt;margin-top:302.25pt;width:57.45pt;height:53.4pt;z-index:251681280" filled="f" stroked="f">
            <v:textbox style="mso-next-textbox:#_x0000_s2113">
              <w:txbxContent>
                <w:p w:rsidR="008A54C5" w:rsidRPr="007970BE" w:rsidRDefault="008A54C5" w:rsidP="00A349C5">
                  <w:pPr>
                    <w:spacing w:line="760" w:lineRule="exact"/>
                    <w:rPr>
                      <w:rFonts w:ascii="Courier New" w:hAnsi="Courier New" w:cs="Courier New"/>
                      <w:spacing w:val="20"/>
                      <w:sz w:val="48"/>
                      <w:szCs w:val="48"/>
                    </w:rPr>
                  </w:pPr>
                  <w:r>
                    <w:rPr>
                      <w:rFonts w:ascii="Braille6-ANSI" w:hAnsi="Braille6-ANSI"/>
                      <w:spacing w:val="20"/>
                      <w:sz w:val="48"/>
                      <w:szCs w:val="48"/>
                    </w:rPr>
                    <w:t>ma</w:t>
                  </w:r>
                </w:p>
              </w:txbxContent>
            </v:textbox>
          </v:shape>
        </w:pict>
      </w:r>
      <w:r w:rsidR="00A349C5">
        <w:rPr>
          <w:noProof/>
        </w:rPr>
        <w:pict>
          <v:shape id="_x0000_s2111" type="#_x0000_t202" style="position:absolute;margin-left:565.05pt;margin-top:147.3pt;width:57.45pt;height:53.4pt;z-index:251679232" filled="f" stroked="f">
            <v:textbox style="mso-next-textbox:#_x0000_s2111">
              <w:txbxContent>
                <w:p w:rsidR="008A54C5" w:rsidRPr="007970BE" w:rsidRDefault="008A54C5" w:rsidP="00A349C5">
                  <w:pPr>
                    <w:spacing w:line="760" w:lineRule="exact"/>
                    <w:rPr>
                      <w:rFonts w:ascii="Courier New" w:hAnsi="Courier New" w:cs="Courier New"/>
                      <w:spacing w:val="20"/>
                      <w:sz w:val="48"/>
                      <w:szCs w:val="48"/>
                    </w:rPr>
                  </w:pPr>
                  <w:r>
                    <w:rPr>
                      <w:rFonts w:ascii="Braille6-ANSI" w:hAnsi="Braille6-ANSI"/>
                      <w:spacing w:val="20"/>
                      <w:sz w:val="48"/>
                      <w:szCs w:val="48"/>
                    </w:rPr>
                    <w:t>pu</w:t>
                  </w:r>
                </w:p>
              </w:txbxContent>
            </v:textbox>
          </v:shape>
        </w:pict>
      </w:r>
      <w:r w:rsidR="00A349C5">
        <w:rPr>
          <w:noProof/>
        </w:rPr>
        <w:pict>
          <v:shape id="_x0000_s2110" type="#_x0000_t202" style="position:absolute;margin-left:78pt;margin-top:147.3pt;width:57.45pt;height:53.4pt;z-index:251678208" filled="f" stroked="f">
            <v:textbox style="mso-next-textbox:#_x0000_s2110">
              <w:txbxContent>
                <w:p w:rsidR="008A54C5" w:rsidRPr="007970BE" w:rsidRDefault="008A54C5" w:rsidP="00A349C5">
                  <w:pPr>
                    <w:spacing w:line="760" w:lineRule="exact"/>
                    <w:rPr>
                      <w:rFonts w:ascii="Courier New" w:hAnsi="Courier New" w:cs="Courier New"/>
                      <w:spacing w:val="20"/>
                      <w:sz w:val="48"/>
                      <w:szCs w:val="48"/>
                    </w:rPr>
                  </w:pPr>
                  <w:r>
                    <w:rPr>
                      <w:rFonts w:ascii="Braille6-ANSI" w:hAnsi="Braille6-ANSI"/>
                      <w:spacing w:val="20"/>
                      <w:sz w:val="48"/>
                      <w:szCs w:val="48"/>
                    </w:rPr>
                    <w:t>lo</w:t>
                  </w:r>
                </w:p>
              </w:txbxContent>
            </v:textbox>
          </v:shape>
        </w:pict>
      </w:r>
      <w:r w:rsidR="00A349C5">
        <w:rPr>
          <w:noProof/>
        </w:rPr>
        <w:pict>
          <v:shape id="_x0000_s2112" type="#_x0000_t202" style="position:absolute;margin-left:321.3pt;margin-top:147.3pt;width:57.45pt;height:53.4pt;z-index:251680256" filled="f" stroked="f">
            <v:textbox style="mso-next-textbox:#_x0000_s2112">
              <w:txbxContent>
                <w:p w:rsidR="008A54C5" w:rsidRPr="007970BE" w:rsidRDefault="008A54C5" w:rsidP="00A349C5">
                  <w:pPr>
                    <w:spacing w:line="760" w:lineRule="exact"/>
                    <w:rPr>
                      <w:rFonts w:ascii="Courier New" w:hAnsi="Courier New" w:cs="Courier New"/>
                      <w:spacing w:val="20"/>
                      <w:sz w:val="48"/>
                      <w:szCs w:val="48"/>
                    </w:rPr>
                  </w:pPr>
                  <w:r>
                    <w:rPr>
                      <w:rFonts w:ascii="Braille6-ANSI" w:hAnsi="Braille6-ANSI"/>
                      <w:spacing w:val="20"/>
                      <w:sz w:val="48"/>
                      <w:szCs w:val="48"/>
                    </w:rPr>
                    <w:t>pa</w:t>
                  </w:r>
                </w:p>
              </w:txbxContent>
            </v:textbox>
          </v:shape>
        </w:pict>
      </w:r>
      <w:r w:rsidR="00A349C5">
        <w:rPr>
          <w:noProof/>
        </w:rPr>
        <w:pict>
          <v:shape id="_x0000_s2109" type="#_x0000_t202" style="position:absolute;margin-left:321.3pt;margin-top:-6.05pt;width:57.45pt;height:53.4pt;z-index:251677184" filled="f" stroked="f">
            <v:textbox style="mso-next-textbox:#_x0000_s2109">
              <w:txbxContent>
                <w:p w:rsidR="008A54C5" w:rsidRPr="007970BE" w:rsidRDefault="008A54C5" w:rsidP="00A349C5">
                  <w:pPr>
                    <w:spacing w:line="760" w:lineRule="exact"/>
                    <w:rPr>
                      <w:rFonts w:ascii="Courier New" w:hAnsi="Courier New" w:cs="Courier New"/>
                      <w:spacing w:val="20"/>
                      <w:sz w:val="48"/>
                      <w:szCs w:val="48"/>
                    </w:rPr>
                  </w:pPr>
                  <w:r>
                    <w:rPr>
                      <w:rFonts w:ascii="Braille6-ANSI" w:hAnsi="Braille6-ANSI"/>
                      <w:spacing w:val="20"/>
                      <w:sz w:val="48"/>
                      <w:szCs w:val="48"/>
                    </w:rPr>
                    <w:t>mu</w:t>
                  </w:r>
                </w:p>
              </w:txbxContent>
            </v:textbox>
          </v:shape>
        </w:pict>
      </w:r>
      <w:r w:rsidR="00A349C5">
        <w:rPr>
          <w:noProof/>
        </w:rPr>
        <w:pict>
          <v:shape id="_x0000_s2104" type="#_x0000_t202" style="position:absolute;margin-left:565.05pt;margin-top:-6.05pt;width:57.45pt;height:53.4pt;z-index:251674112" filled="f" stroked="f">
            <v:textbox style="mso-next-textbox:#_x0000_s2104">
              <w:txbxContent>
                <w:p w:rsidR="008A54C5" w:rsidRPr="007970BE" w:rsidRDefault="008A54C5" w:rsidP="00A349C5">
                  <w:pPr>
                    <w:spacing w:line="760" w:lineRule="exact"/>
                    <w:rPr>
                      <w:rFonts w:ascii="Courier New" w:hAnsi="Courier New" w:cs="Courier New"/>
                      <w:spacing w:val="20"/>
                      <w:sz w:val="48"/>
                      <w:szCs w:val="48"/>
                    </w:rPr>
                  </w:pPr>
                  <w:r>
                    <w:rPr>
                      <w:rFonts w:ascii="Braille6-ANSI" w:hAnsi="Braille6-ANSI"/>
                      <w:spacing w:val="20"/>
                      <w:sz w:val="48"/>
                      <w:szCs w:val="48"/>
                    </w:rPr>
                    <w:t>lu</w:t>
                  </w:r>
                </w:p>
              </w:txbxContent>
            </v:textbox>
          </v:shape>
        </w:pict>
      </w:r>
      <w:r w:rsidR="00A349C5">
        <w:rPr>
          <w:noProof/>
        </w:rPr>
        <w:pict>
          <v:shape id="_x0000_s2103" type="#_x0000_t202" style="position:absolute;margin-left:78pt;margin-top:-6.05pt;width:57.45pt;height:53.4pt;z-index:251673088" filled="f" stroked="f">
            <v:textbox style="mso-next-textbox:#_x0000_s2103">
              <w:txbxContent>
                <w:p w:rsidR="008A54C5" w:rsidRPr="007970BE" w:rsidRDefault="008A54C5" w:rsidP="00A349C5">
                  <w:pPr>
                    <w:spacing w:line="760" w:lineRule="exact"/>
                    <w:rPr>
                      <w:rFonts w:ascii="Courier New" w:hAnsi="Courier New" w:cs="Courier New"/>
                      <w:spacing w:val="20"/>
                      <w:sz w:val="48"/>
                      <w:szCs w:val="48"/>
                    </w:rPr>
                  </w:pPr>
                  <w:r>
                    <w:rPr>
                      <w:rFonts w:ascii="Braille6-ANSI" w:hAnsi="Braille6-ANSI"/>
                      <w:spacing w:val="20"/>
                      <w:sz w:val="48"/>
                      <w:szCs w:val="48"/>
                    </w:rPr>
                    <w:t>la</w:t>
                  </w:r>
                </w:p>
              </w:txbxContent>
            </v:textbox>
          </v:shape>
        </w:pict>
      </w:r>
      <w:r w:rsidR="00A349C5">
        <w:rPr>
          <w:noProof/>
        </w:rPr>
        <w:pict>
          <v:group id="_x0000_s2106" style="position:absolute;margin-left:709.8pt;margin-top:446.55pt;width:22.35pt;height:20.15pt;z-index:251676160" coordorigin="15658,10466" coordsize="447,40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107" type="#_x0000_t32" style="position:absolute;left:15658;top:10466;width:447;height:403" o:connectortype="straight" strokeweight="4pt"/>
            <v:shape id="_x0000_s2108" type="#_x0000_t32" style="position:absolute;left:15658;top:10466;width:447;height:403;flip:x" o:connectortype="straight" strokeweight="4pt"/>
          </v:group>
        </w:pict>
      </w:r>
      <w:r w:rsidR="00A349C5">
        <w:rPr>
          <w:noProof/>
        </w:rPr>
        <w:pict>
          <v:polyline id="_x0000_s2105" style="position:absolute;z-index:251675136" points="623.85pt,447.75pt,641.7pt,457.55pt,623.25pt,468.45pt" coordsize="369,414" filled="f" strokeweight="4pt">
            <v:path arrowok="t"/>
          </v:polyline>
        </w:pict>
      </w:r>
    </w:p>
    <w:sectPr w:rsidR="006F5705" w:rsidSect="009D1D5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raille6-ANSI">
    <w:panose1 w:val="01010609060101010103"/>
    <w:charset w:val="00"/>
    <w:family w:val="modern"/>
    <w:pitch w:val="fixed"/>
    <w:sig w:usb0="00000003" w:usb1="00000000" w:usb2="00000000" w:usb3="00000000" w:csb0="00000001" w:csb1="00000000"/>
    <w:embedRegular r:id="rId1" w:subsetted="1" w:fontKey="{29A43179-650B-408E-AE17-E92F18939187}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embedTrueTypeFonts/>
  <w:embedSystemFonts/>
  <w:saveSubsetFonts/>
  <w:stylePaneFormatFilter w:val="3F01"/>
  <w:defaultTabStop w:val="708"/>
  <w:hyphenationZone w:val="425"/>
  <w:drawingGridHorizontalSpacing w:val="6"/>
  <w:drawingGridVerticalSpacing w:val="6"/>
  <w:displayHorizontalDrawingGridEvery w:val="2"/>
  <w:characterSpacingControl w:val="doNotCompress"/>
  <w:compat/>
  <w:rsids>
    <w:rsidRoot w:val="009D1D52"/>
    <w:rsid w:val="00000EF0"/>
    <w:rsid w:val="000809FF"/>
    <w:rsid w:val="00095086"/>
    <w:rsid w:val="000C0C2D"/>
    <w:rsid w:val="000C4159"/>
    <w:rsid w:val="000E7DB5"/>
    <w:rsid w:val="00130B59"/>
    <w:rsid w:val="00155132"/>
    <w:rsid w:val="00182EDB"/>
    <w:rsid w:val="00191462"/>
    <w:rsid w:val="001F5DF4"/>
    <w:rsid w:val="00222538"/>
    <w:rsid w:val="00233F68"/>
    <w:rsid w:val="002505B2"/>
    <w:rsid w:val="00283D07"/>
    <w:rsid w:val="00284C17"/>
    <w:rsid w:val="002B5D9E"/>
    <w:rsid w:val="002E0531"/>
    <w:rsid w:val="003011F0"/>
    <w:rsid w:val="00347C44"/>
    <w:rsid w:val="00357735"/>
    <w:rsid w:val="003632FC"/>
    <w:rsid w:val="003A0719"/>
    <w:rsid w:val="003B79E9"/>
    <w:rsid w:val="003C3D29"/>
    <w:rsid w:val="0041089A"/>
    <w:rsid w:val="00447FBD"/>
    <w:rsid w:val="004D5A2B"/>
    <w:rsid w:val="005046FB"/>
    <w:rsid w:val="00514043"/>
    <w:rsid w:val="00523764"/>
    <w:rsid w:val="005264F4"/>
    <w:rsid w:val="00566FC4"/>
    <w:rsid w:val="00567EF7"/>
    <w:rsid w:val="00574F41"/>
    <w:rsid w:val="005F6D42"/>
    <w:rsid w:val="00632ADA"/>
    <w:rsid w:val="006749F2"/>
    <w:rsid w:val="006B0F4B"/>
    <w:rsid w:val="006E30E5"/>
    <w:rsid w:val="006E567D"/>
    <w:rsid w:val="006F5705"/>
    <w:rsid w:val="00741AF1"/>
    <w:rsid w:val="007970BE"/>
    <w:rsid w:val="007A6A8B"/>
    <w:rsid w:val="007A74F0"/>
    <w:rsid w:val="007B03D6"/>
    <w:rsid w:val="007D10E3"/>
    <w:rsid w:val="007F7348"/>
    <w:rsid w:val="008379A8"/>
    <w:rsid w:val="00844440"/>
    <w:rsid w:val="00874C89"/>
    <w:rsid w:val="00884E67"/>
    <w:rsid w:val="008A54C5"/>
    <w:rsid w:val="008E4C02"/>
    <w:rsid w:val="009028D1"/>
    <w:rsid w:val="00915B09"/>
    <w:rsid w:val="00950905"/>
    <w:rsid w:val="009544F0"/>
    <w:rsid w:val="009D1D52"/>
    <w:rsid w:val="00A06333"/>
    <w:rsid w:val="00A14E45"/>
    <w:rsid w:val="00A349C5"/>
    <w:rsid w:val="00A90DB8"/>
    <w:rsid w:val="00AA17AD"/>
    <w:rsid w:val="00AC745F"/>
    <w:rsid w:val="00AD08BE"/>
    <w:rsid w:val="00AD71F9"/>
    <w:rsid w:val="00B218BF"/>
    <w:rsid w:val="00B22506"/>
    <w:rsid w:val="00B41173"/>
    <w:rsid w:val="00B414B8"/>
    <w:rsid w:val="00B91666"/>
    <w:rsid w:val="00B9229E"/>
    <w:rsid w:val="00BF7F9C"/>
    <w:rsid w:val="00C82BB5"/>
    <w:rsid w:val="00C952DC"/>
    <w:rsid w:val="00D3307E"/>
    <w:rsid w:val="00DC4B31"/>
    <w:rsid w:val="00DC5E90"/>
    <w:rsid w:val="00E25F87"/>
    <w:rsid w:val="00E901C7"/>
    <w:rsid w:val="00E94DF2"/>
    <w:rsid w:val="00F20521"/>
    <w:rsid w:val="00F654E8"/>
    <w:rsid w:val="00F84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 strokecolor="none"/>
    </o:shapedefaults>
    <o:shapelayout v:ext="edit">
      <o:idmap v:ext="edit" data="1,2"/>
      <o:rules v:ext="edit">
        <o:r id="V:Rule4" type="connector" idref="#_x0000_s1168"/>
        <o:r id="V:Rule5" type="connector" idref="#_x0000_s1169"/>
        <o:r id="V:Rule18" type="connector" idref="#_x0000_s1460"/>
        <o:r id="V:Rule19" type="connector" idref="#_x0000_s1461"/>
        <o:r id="V:Rule20" type="connector" idref="#_x0000_s1528"/>
        <o:r id="V:Rule21" type="connector" idref="#_x0000_s1529"/>
        <o:r id="V:Rule22" type="connector" idref="#_x0000_s1561"/>
        <o:r id="V:Rule23" type="connector" idref="#_x0000_s1562"/>
        <o:r id="V:Rule24" type="connector" idref="#_x0000_s1594"/>
        <o:r id="V:Rule25" type="connector" idref="#_x0000_s1595"/>
        <o:r id="V:Rule26" type="connector" idref="#_x0000_s1627"/>
        <o:r id="V:Rule27" type="connector" idref="#_x0000_s1628"/>
        <o:r id="V:Rule28" type="connector" idref="#_x0000_s1669"/>
        <o:r id="V:Rule29" type="connector" idref="#_x0000_s1670"/>
        <o:r id="V:Rule30" type="connector" idref="#_x0000_s1728"/>
        <o:r id="V:Rule31" type="connector" idref="#_x0000_s1729"/>
        <o:r id="V:Rule34" type="connector" idref="#_x0000_s1752"/>
        <o:r id="V:Rule35" type="connector" idref="#_x0000_s1753"/>
        <o:r id="V:Rule36" type="connector" idref="#_x0000_s1763"/>
        <o:r id="V:Rule37" type="connector" idref="#_x0000_s1764"/>
        <o:r id="V:Rule38" type="connector" idref="#_x0000_s1772"/>
        <o:r id="V:Rule39" type="connector" idref="#_x0000_s1773"/>
        <o:r id="V:Rule41" type="connector" idref="#_x0000_s1774"/>
        <o:r id="V:Rule42" type="connector" idref="#_x0000_s1777"/>
        <o:r id="V:Rule43" type="connector" idref="#_x0000_s1781"/>
        <o:r id="V:Rule44" type="connector" idref="#_x0000_s1785"/>
        <o:r id="V:Rule45" type="connector" idref="#_x0000_s1789"/>
        <o:r id="V:Rule46" type="connector" idref="#_x0000_s1793"/>
        <o:r id="V:Rule47" type="connector" idref="#_x0000_s1800"/>
        <o:r id="V:Rule48" type="connector" idref="#_x0000_s1801"/>
        <o:r id="V:Rule49" type="connector" idref="#_x0000_s1805"/>
        <o:r id="V:Rule50" type="connector" idref="#_x0000_s1806"/>
        <o:r id="V:Rule51" type="connector" idref="#_x0000_s1810"/>
        <o:r id="V:Rule52" type="connector" idref="#_x0000_s1811"/>
        <o:r id="V:Rule53" type="connector" idref="#_x0000_s1815"/>
        <o:r id="V:Rule54" type="connector" idref="#_x0000_s1816"/>
        <o:r id="V:Rule56" type="connector" idref="#_x0000_s1818"/>
        <o:r id="V:Rule57" type="connector" idref="#_x0000_s1822"/>
        <o:r id="V:Rule58" type="connector" idref="#_x0000_s1825"/>
        <o:r id="V:Rule59" type="connector" idref="#_x0000_s1828"/>
        <o:r id="V:Rule60" type="connector" idref="#_x0000_s1831"/>
        <o:r id="V:Rule61" type="connector" idref="#_x0000_s1834"/>
        <o:r id="V:Rule62" type="connector" idref="#_x0000_s1837"/>
        <o:r id="V:Rule63" type="connector" idref="#_x0000_s1840"/>
        <o:r id="V:Rule64" type="connector" idref="#_x0000_s1843"/>
        <o:r id="V:Rule65" type="connector" idref="#_x0000_s1846"/>
        <o:r id="V:Rule66" type="connector" idref="#_x0000_s1849"/>
        <o:r id="V:Rule67" type="connector" idref="#_x0000_s1852"/>
        <o:r id="V:Rule68" type="connector" idref="#_x0000_s1855"/>
        <o:r id="V:Rule75" type="connector" idref="#_x0000_s1914"/>
        <o:r id="V:Rule76" type="connector" idref="#_x0000_s1915"/>
        <o:r id="V:Rule77" type="connector" idref="#_x0000_s1971"/>
        <o:r id="V:Rule78" type="connector" idref="#_x0000_s1972"/>
        <o:r id="V:Rule79" type="connector" idref="#_x0000_s1977"/>
        <o:r id="V:Rule80" type="connector" idref="#_x0000_s1978"/>
        <o:r id="V:Rule81" type="connector" idref="#_x0000_s1988"/>
        <o:r id="V:Rule82" type="connector" idref="#_x0000_s1989"/>
        <o:r id="V:Rule83" type="connector" idref="#_x0000_s1999"/>
        <o:r id="V:Rule84" type="connector" idref="#_x0000_s2000"/>
        <o:r id="V:Rule85" type="connector" idref="#_x0000_s2038"/>
        <o:r id="V:Rule86" type="connector" idref="#_x0000_s2039"/>
        <o:r id="V:Rule87" type="connector" idref="#_x0000_s2049"/>
        <o:r id="V:Rule88" type="connector" idref="#_x0000_s2050"/>
        <o:r id="V:Rule89" type="connector" idref="#_x0000_s2101"/>
        <o:r id="V:Rule90" type="connector" idref="#_x0000_s2102"/>
        <o:r id="V:Rule91" type="connector" idref="#_x0000_s2107"/>
        <o:r id="V:Rule92" type="connector" idref="#_x0000_s2108"/>
        <o:r id="V:Rule93" type="connector" idref="#_x0000_s2124"/>
        <o:r id="V:Rule94" type="connector" idref="#_x0000_s2125"/>
        <o:r id="V:Rule95" type="connector" idref="#_x0000_s2130"/>
        <o:r id="V:Rule96" type="connector" idref="#_x0000_s2131"/>
        <o:r id="V:Rule97" type="connector" idref="#_x0000_s2206"/>
        <o:r id="V:Rule98" type="connector" idref="#_x0000_s2207"/>
        <o:r id="V:Rule99" type="connector" idref="#_x0000_s2250"/>
        <o:r id="V:Rule100" type="connector" idref="#_x0000_s2251"/>
        <o:r id="V:Rule101" type="connector" idref="#_x0000_s2289"/>
        <o:r id="V:Rule102" type="connector" idref="#_x0000_s2290"/>
        <o:r id="V:Rule103" type="connector" idref="#_x0000_s2328"/>
        <o:r id="V:Rule104" type="connector" idref="#_x0000_s2329"/>
        <o:r id="V:Rule105" type="connector" idref="#_x0000_s2402"/>
        <o:r id="V:Rule106" type="connector" idref="#_x0000_s2403"/>
        <o:r id="V:Rule108" type="connector" idref="#_x0000_s2405"/>
        <o:r id="V:Rule109" type="connector" idref="#_x0000_s2408"/>
        <o:r id="V:Rule110" type="connector" idref="#_x0000_s2442"/>
        <o:r id="V:Rule111" type="connector" idref="#_x0000_s2443"/>
        <o:r id="V:Rule112" type="connector" idref="#_x0000_s2446"/>
        <o:r id="V:Rule113" type="connector" idref="#_x0000_s2447"/>
        <o:r id="V:Rule116" type="connector" idref="#_x0000_s2485"/>
        <o:r id="V:Rule117" type="connector" idref="#_x0000_s2486"/>
        <o:r id="V:Rule119" type="connector" idref="#_x0000_s2494"/>
        <o:r id="V:Rule120" type="connector" idref="#_x0000_s2495"/>
        <o:r id="V:Rule121" type="connector" idref="#_x0000_s2496"/>
        <o:r id="V:Rule122" type="connector" idref="#_x0000_s2497"/>
        <o:r id="V:Rule123" type="connector" idref="#_x0000_s2498"/>
        <o:r id="V:Rule124" type="connector" idref="#_x0000_s2499"/>
        <o:r id="V:Rule125" type="connector" idref="#_x0000_s2500"/>
        <o:r id="V:Rule127" type="connector" idref="#_x0000_s2502"/>
        <o:r id="V:Rule128" type="connector" idref="#_x0000_s2517"/>
        <o:r id="V:Rule129" type="connector" idref="#_x0000_s2518"/>
        <o:r id="V:Rule130" type="connector" idref="#_x0000_s2521"/>
        <o:r id="V:Rule131" type="connector" idref="#_x0000_s2524"/>
        <o:r id="V:Rule132" type="connector" idref="#_x0000_s2525"/>
        <o:r id="V:Rule133" type="connector" idref="#_x0000_s2526"/>
        <o:r id="V:Rule134" type="connector" idref="#_x0000_s2527"/>
        <o:r id="V:Rule135" type="connector" idref="#_x0000_s2528"/>
        <o:r id="V:Rule136" type="connector" idref="#_x0000_s2529"/>
        <o:r id="V:Rule137" type="connector" idref="#_x0000_s2533"/>
        <o:r id="V:Rule138" type="connector" idref="#_x0000_s2534"/>
        <o:r id="V:Rule139" type="connector" idref="#_x0000_s2574"/>
        <o:r id="V:Rule140" type="connector" idref="#_x0000_s2575"/>
        <o:r id="V:Rule141" type="connector" idref="#_x0000_s2592"/>
        <o:r id="V:Rule142" type="connector" idref="#_x0000_s2593"/>
        <o:r id="V:Rule143" type="connector" idref="#_x0000_s2603"/>
        <o:r id="V:Rule144" type="connector" idref="#_x0000_s2604"/>
        <o:r id="V:Rule145" type="connector" idref="#_x0000_s2615"/>
        <o:r id="V:Rule146" type="connector" idref="#_x0000_s261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1173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9D1D5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D1D52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rsid w:val="00222538"/>
    <w:pPr>
      <w:spacing w:after="120"/>
      <w:jc w:val="both"/>
    </w:pPr>
    <w:rPr>
      <w:rFonts w:ascii="Verdana" w:hAnsi="Verdana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22538"/>
    <w:rPr>
      <w:rFonts w:ascii="Verdana" w:hAnsi="Verdana"/>
      <w:lang w:val="es-ES_tradnl"/>
    </w:rPr>
  </w:style>
  <w:style w:type="paragraph" w:styleId="Ttulo">
    <w:name w:val="Title"/>
    <w:basedOn w:val="Normal"/>
    <w:next w:val="Normal"/>
    <w:link w:val="TtuloCar"/>
    <w:uiPriority w:val="99"/>
    <w:qFormat/>
    <w:rsid w:val="00222538"/>
    <w:pPr>
      <w:pBdr>
        <w:bottom w:val="single" w:sz="8" w:space="4" w:color="4F81BD"/>
      </w:pBdr>
      <w:spacing w:after="300"/>
      <w:contextualSpacing/>
      <w:jc w:val="both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99"/>
    <w:rsid w:val="00222538"/>
    <w:rPr>
      <w:rFonts w:ascii="Cambria" w:hAnsi="Cambria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D435F-404B-46BF-910F-A7741BAB2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Láminas para proyecto lectoescritura</vt:lpstr>
    </vt:vector>
  </TitlesOfParts>
  <Company>ONCE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Láminas para proyecto lectoescritura</dc:title>
  <dc:creator>ONCE. Grupo ACCEDO (fmgm)</dc:creator>
  <cp:lastModifiedBy>ONCE</cp:lastModifiedBy>
  <cp:revision>2</cp:revision>
  <cp:lastPrinted>2012-02-27T10:54:00Z</cp:lastPrinted>
  <dcterms:created xsi:type="dcterms:W3CDTF">2015-10-16T14:17:00Z</dcterms:created>
  <dcterms:modified xsi:type="dcterms:W3CDTF">2015-10-16T14:17:00Z</dcterms:modified>
</cp:coreProperties>
</file>